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AF" w:rsidRDefault="00345F3D" w:rsidP="007159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121548">
        <w:rPr>
          <w:rFonts w:ascii="Times New Roman" w:hAnsi="Times New Roman"/>
          <w:sz w:val="24"/>
          <w:szCs w:val="24"/>
          <w:lang w:eastAsia="ru-RU"/>
        </w:rPr>
        <w:t xml:space="preserve">Подлинник данного </w:t>
      </w:r>
      <w:r>
        <w:rPr>
          <w:rFonts w:ascii="Times New Roman" w:hAnsi="Times New Roman"/>
          <w:sz w:val="24"/>
          <w:szCs w:val="24"/>
          <w:lang w:eastAsia="ru-RU"/>
        </w:rPr>
        <w:t xml:space="preserve">решения </w:t>
      </w:r>
      <w:r w:rsidRPr="00121548">
        <w:rPr>
          <w:rFonts w:ascii="Times New Roman" w:hAnsi="Times New Roman"/>
          <w:sz w:val="24"/>
          <w:szCs w:val="24"/>
          <w:lang w:eastAsia="ru-RU"/>
        </w:rPr>
        <w:t>приобщен к гражданскому делу №2-</w:t>
      </w:r>
      <w:r>
        <w:rPr>
          <w:rFonts w:ascii="Times New Roman" w:hAnsi="Times New Roman"/>
          <w:sz w:val="24"/>
          <w:szCs w:val="24"/>
          <w:lang w:eastAsia="ru-RU"/>
        </w:rPr>
        <w:t>1074</w:t>
      </w:r>
      <w:r w:rsidRPr="005A46F5">
        <w:rPr>
          <w:rFonts w:ascii="Times New Roman" w:hAnsi="Times New Roman"/>
          <w:sz w:val="24"/>
          <w:szCs w:val="24"/>
          <w:lang w:eastAsia="ru-RU"/>
        </w:rPr>
        <w:t>/6/202</w:t>
      </w:r>
      <w:r>
        <w:rPr>
          <w:rFonts w:ascii="Times New Roman" w:hAnsi="Times New Roman"/>
          <w:sz w:val="24"/>
          <w:szCs w:val="24"/>
          <w:lang w:eastAsia="ru-RU"/>
        </w:rPr>
        <w:t>4</w:t>
      </w:r>
    </w:p>
    <w:p w:rsidR="007159AF" w:rsidRPr="00121548" w:rsidRDefault="00345F3D" w:rsidP="007159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21548">
        <w:rPr>
          <w:rFonts w:ascii="Times New Roman" w:hAnsi="Times New Roman"/>
          <w:sz w:val="24"/>
          <w:szCs w:val="24"/>
          <w:lang w:eastAsia="ru-RU"/>
        </w:rPr>
        <w:t xml:space="preserve"> судебного участка №6 по Альметьевскому судебному району Республики Татарстан</w:t>
      </w:r>
    </w:p>
    <w:p w:rsidR="007159AF" w:rsidRDefault="007159AF" w:rsidP="007159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9AF" w:rsidRDefault="00345F3D" w:rsidP="007159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1074</w:t>
      </w:r>
      <w:r w:rsidRPr="0017104C">
        <w:rPr>
          <w:rFonts w:ascii="Times New Roman" w:eastAsia="Times New Roman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7159AF" w:rsidRPr="00FE3315" w:rsidRDefault="00345F3D" w:rsidP="007159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4C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171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17104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17104C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7104C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3207</w:t>
      </w:r>
      <w:r w:rsidRPr="0017104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</w:p>
    <w:p w:rsidR="007159AF" w:rsidRPr="00151113" w:rsidRDefault="007159AF" w:rsidP="007159A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159AF" w:rsidRPr="00151113" w:rsidRDefault="00345F3D" w:rsidP="007159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1113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</w:t>
      </w:r>
    </w:p>
    <w:p w:rsidR="007159AF" w:rsidRDefault="00345F3D" w:rsidP="007159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7159AF" w:rsidRPr="00151113" w:rsidRDefault="00345F3D" w:rsidP="007159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(резолютивная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часть)</w:t>
      </w:r>
    </w:p>
    <w:p w:rsidR="007159AF" w:rsidRPr="00151113" w:rsidRDefault="007159AF" w:rsidP="007159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159AF" w:rsidRPr="0017104C" w:rsidRDefault="00345F3D" w:rsidP="00715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августа 2024</w:t>
      </w:r>
      <w:r w:rsidRPr="00171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1710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10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10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город </w:t>
      </w:r>
      <w:r w:rsidRPr="0017104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</w:t>
      </w:r>
      <w:r w:rsidRPr="001710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10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10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10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10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10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10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10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10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10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10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10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10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159AF" w:rsidRPr="00DB561D" w:rsidRDefault="00345F3D" w:rsidP="00715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№6 по Альметьевскому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Аширова А.Ш.</w:t>
      </w:r>
      <w:r w:rsidRPr="00D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59AF" w:rsidRDefault="00345F3D" w:rsidP="00715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судебного заседания Хабибуллиной Г.Р.,</w:t>
      </w:r>
    </w:p>
    <w:p w:rsidR="007159AF" w:rsidRDefault="00345F3D" w:rsidP="007159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56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</w:t>
      </w:r>
      <w:r w:rsidRPr="00DB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Шайхлисламова К</w:t>
      </w:r>
      <w:r w:rsidR="00B334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B334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обществу с ограниченной ответственностью «Маркет.Трейд» о взыскании уплаченной за товар денежной суммы, убытков, неустойки, компенсации морального вреда и </w:t>
      </w:r>
      <w:r w:rsidRPr="001511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частью 3 статьи 199, </w:t>
      </w:r>
      <w:r w:rsidRPr="00151113">
        <w:rPr>
          <w:rFonts w:ascii="Times New Roman" w:eastAsia="Calibri" w:hAnsi="Times New Roman" w:cs="Times New Roman"/>
          <w:sz w:val="28"/>
          <w:szCs w:val="28"/>
          <w:lang w:eastAsia="ru-RU"/>
        </w:rPr>
        <w:t>статьями 12, 194-198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51113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ражданского процессуального кодекса Российской Федерации</w:t>
      </w:r>
      <w:r w:rsidRPr="001511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7159AF" w:rsidRPr="00151113" w:rsidRDefault="007159AF" w:rsidP="007159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159AF" w:rsidRPr="00151113" w:rsidRDefault="00345F3D" w:rsidP="007159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1113">
        <w:rPr>
          <w:rFonts w:ascii="Times New Roman" w:eastAsia="Calibri" w:hAnsi="Times New Roman" w:cs="Times New Roman"/>
          <w:sz w:val="28"/>
          <w:szCs w:val="28"/>
          <w:lang w:eastAsia="ru-RU"/>
        </w:rPr>
        <w:t>Р Е Ш И Л:</w:t>
      </w:r>
    </w:p>
    <w:p w:rsidR="007159AF" w:rsidRPr="00151113" w:rsidRDefault="00345F3D" w:rsidP="007159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11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159AF" w:rsidRPr="004562B2" w:rsidRDefault="00345F3D" w:rsidP="007159A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 Шайхлисламова К</w:t>
      </w:r>
      <w:r w:rsidR="00B334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B334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обществу с ограниченной ответственностью «Маркет.Трейд» о взыскании уплаченной за товар денежной 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ммы, убытков, неустойки, компенсации морального вреда удовлетворить частично</w:t>
      </w:r>
      <w:r w:rsidRPr="004562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59AF" w:rsidRDefault="00345F3D" w:rsidP="00715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общества с ограниченной ответственностью «Маркет.Трэйд»  (ИНН </w:t>
      </w:r>
      <w:r w:rsidR="00B33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Шайхлисламова К</w:t>
      </w:r>
      <w:r w:rsidR="00B334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B334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6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(ИНН </w:t>
      </w:r>
      <w:r w:rsidR="00B334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ХХХХ</w:t>
      </w:r>
      <w:r w:rsidRPr="007159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Pr="00456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денежную сумму, уплаченную за доставку товара, в размере  </w:t>
      </w:r>
      <w:r w:rsidR="00B33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рублей, неустойку за период с </w:t>
      </w:r>
      <w:r w:rsidR="00B33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 w:rsidR="00B33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размере </w:t>
      </w:r>
      <w:r w:rsidR="00B33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рублей, компенсацию морального вреда в размере </w:t>
      </w:r>
      <w:r w:rsidR="00B33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рублей, штраф за не удовлетворение в добровольном порядке требований потребителя в размере в </w:t>
      </w:r>
      <w:r w:rsidR="00B33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рублей.</w:t>
      </w:r>
    </w:p>
    <w:p w:rsidR="007159AF" w:rsidRDefault="00345F3D" w:rsidP="00715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удовлетворении остальной части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требований отказать.</w:t>
      </w:r>
    </w:p>
    <w:p w:rsidR="007159AF" w:rsidRPr="007159AF" w:rsidRDefault="00345F3D" w:rsidP="00715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9AF">
        <w:rPr>
          <w:rFonts w:ascii="Times New Roman" w:hAnsi="Times New Roman" w:cs="Times New Roman"/>
          <w:sz w:val="28"/>
          <w:szCs w:val="28"/>
        </w:rPr>
        <w:t xml:space="preserve">Обязать </w:t>
      </w:r>
      <w:r>
        <w:rPr>
          <w:rFonts w:ascii="Times New Roman" w:hAnsi="Times New Roman" w:cs="Times New Roman"/>
          <w:sz w:val="28"/>
          <w:szCs w:val="28"/>
        </w:rPr>
        <w:t>Шайхлисламова К</w:t>
      </w:r>
      <w:r w:rsidR="00B334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B33498">
        <w:rPr>
          <w:rFonts w:ascii="Times New Roman" w:hAnsi="Times New Roman" w:cs="Times New Roman"/>
          <w:sz w:val="28"/>
          <w:szCs w:val="28"/>
        </w:rPr>
        <w:t>.</w:t>
      </w:r>
      <w:r w:rsidRPr="007159AF">
        <w:rPr>
          <w:rFonts w:ascii="Times New Roman" w:hAnsi="Times New Roman" w:cs="Times New Roman"/>
          <w:sz w:val="28"/>
          <w:szCs w:val="28"/>
        </w:rPr>
        <w:t xml:space="preserve"> возвратить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обществу с ограниченной ответственностью «Маркет.Трейд»</w:t>
      </w:r>
      <w:r w:rsidRPr="007159AF">
        <w:rPr>
          <w:rFonts w:ascii="Times New Roman" w:hAnsi="Times New Roman" w:cs="Times New Roman"/>
          <w:sz w:val="28"/>
          <w:szCs w:val="28"/>
        </w:rPr>
        <w:t xml:space="preserve"> </w:t>
      </w:r>
      <w:r w:rsidR="000A090E">
        <w:rPr>
          <w:rFonts w:ascii="Times New Roman" w:hAnsi="Times New Roman" w:cs="Times New Roman"/>
          <w:sz w:val="28"/>
          <w:szCs w:val="28"/>
        </w:rPr>
        <w:t>товар «</w:t>
      </w:r>
      <w:r w:rsidR="00B33498">
        <w:rPr>
          <w:rFonts w:ascii="Times New Roman" w:hAnsi="Times New Roman" w:cs="Times New Roman"/>
          <w:sz w:val="28"/>
          <w:szCs w:val="28"/>
        </w:rPr>
        <w:t>ХХХХ</w:t>
      </w:r>
      <w:r w:rsidR="000A090E">
        <w:rPr>
          <w:rFonts w:ascii="Times New Roman" w:hAnsi="Times New Roman" w:cs="Times New Roman"/>
          <w:sz w:val="28"/>
          <w:szCs w:val="28"/>
        </w:rPr>
        <w:t xml:space="preserve">» </w:t>
      </w:r>
      <w:r w:rsidRPr="007159AF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159AF">
        <w:rPr>
          <w:rFonts w:ascii="Times New Roman" w:hAnsi="Times New Roman" w:cs="Times New Roman"/>
          <w:sz w:val="28"/>
          <w:szCs w:val="28"/>
        </w:rPr>
        <w:t xml:space="preserve"> рабочих дней с момента </w:t>
      </w:r>
      <w:r w:rsidR="000A090E">
        <w:rPr>
          <w:rFonts w:ascii="Times New Roman" w:hAnsi="Times New Roman" w:cs="Times New Roman"/>
          <w:sz w:val="28"/>
          <w:szCs w:val="28"/>
        </w:rPr>
        <w:t>вступления решения в законную силу</w:t>
      </w:r>
      <w:r w:rsidRPr="007159AF">
        <w:rPr>
          <w:rFonts w:ascii="Times New Roman" w:hAnsi="Times New Roman" w:cs="Times New Roman"/>
          <w:sz w:val="28"/>
          <w:szCs w:val="28"/>
        </w:rPr>
        <w:t>.</w:t>
      </w:r>
    </w:p>
    <w:p w:rsidR="000A090E" w:rsidRPr="000A090E" w:rsidRDefault="00345F3D" w:rsidP="000A0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90E">
        <w:rPr>
          <w:rFonts w:ascii="Times New Roman" w:hAnsi="Times New Roman" w:cs="Times New Roman"/>
          <w:sz w:val="28"/>
          <w:szCs w:val="28"/>
        </w:rPr>
        <w:tab/>
        <w:t>Взыскать с общества с ограниченной ответственностью «</w:t>
      </w:r>
      <w:r w:rsidRPr="000A090E">
        <w:rPr>
          <w:rFonts w:ascii="Times New Roman" w:hAnsi="Times New Roman" w:cs="Times New Roman"/>
          <w:sz w:val="28"/>
          <w:szCs w:val="28"/>
        </w:rPr>
        <w:t xml:space="preserve">Маркет.Трэйд»  (ИНН </w:t>
      </w:r>
      <w:r w:rsidR="00B33498">
        <w:rPr>
          <w:rFonts w:ascii="Times New Roman" w:hAnsi="Times New Roman" w:cs="Times New Roman"/>
          <w:sz w:val="28"/>
          <w:szCs w:val="28"/>
        </w:rPr>
        <w:t>ХХХХ</w:t>
      </w:r>
      <w:r w:rsidRPr="000A090E">
        <w:rPr>
          <w:rFonts w:ascii="Times New Roman" w:hAnsi="Times New Roman" w:cs="Times New Roman"/>
          <w:sz w:val="28"/>
          <w:szCs w:val="28"/>
        </w:rPr>
        <w:t xml:space="preserve">) в соответствующий бюджет согласно нормативам отчислений, установленным бюджетным законодательством Российской Федерации, государственную пошлину в размере </w:t>
      </w:r>
      <w:r w:rsidR="00B33498">
        <w:rPr>
          <w:rFonts w:ascii="Times New Roman" w:hAnsi="Times New Roman" w:cs="Times New Roman"/>
          <w:sz w:val="28"/>
          <w:szCs w:val="28"/>
        </w:rPr>
        <w:t>ХХХХ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90E">
        <w:rPr>
          <w:rFonts w:ascii="Times New Roman" w:hAnsi="Times New Roman" w:cs="Times New Roman"/>
          <w:sz w:val="28"/>
          <w:szCs w:val="28"/>
        </w:rPr>
        <w:t>рублей.</w:t>
      </w:r>
    </w:p>
    <w:p w:rsidR="007159AF" w:rsidRPr="000A090E" w:rsidRDefault="007159AF" w:rsidP="000A0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9AF" w:rsidRPr="00C8176A" w:rsidRDefault="00345F3D" w:rsidP="00715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76A">
        <w:rPr>
          <w:rFonts w:ascii="Times New Roman" w:hAnsi="Times New Roman" w:cs="Times New Roman"/>
          <w:sz w:val="28"/>
          <w:szCs w:val="28"/>
        </w:rPr>
        <w:lastRenderedPageBreak/>
        <w:t>Лица, участвующие в деле, их представители вправе подать заяв</w:t>
      </w:r>
      <w:r w:rsidRPr="00C8176A">
        <w:rPr>
          <w:rFonts w:ascii="Times New Roman" w:hAnsi="Times New Roman" w:cs="Times New Roman"/>
          <w:sz w:val="28"/>
          <w:szCs w:val="28"/>
        </w:rPr>
        <w:t>ления мировому судье о составлении мотивированного решения суда в следующие сроки: в течение 3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 дней со</w:t>
      </w:r>
      <w:r w:rsidRPr="00C8176A">
        <w:rPr>
          <w:rFonts w:ascii="Times New Roman" w:hAnsi="Times New Roman" w:cs="Times New Roman"/>
          <w:sz w:val="28"/>
          <w:szCs w:val="28"/>
        </w:rPr>
        <w:t xml:space="preserve">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159AF" w:rsidRPr="00C8176A" w:rsidRDefault="00345F3D" w:rsidP="007159AF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C8176A">
        <w:rPr>
          <w:sz w:val="28"/>
          <w:szCs w:val="28"/>
        </w:rPr>
        <w:t>В случае подачи таких заявлений, лица, участвующие в деле, их представители могут ознакомиться с составленным мотивиров</w:t>
      </w:r>
      <w:r w:rsidRPr="00C8176A">
        <w:rPr>
          <w:sz w:val="28"/>
          <w:szCs w:val="28"/>
        </w:rPr>
        <w:t>анным решением суда через 5 дней со дня поступления мировому судье заявления о составлении мотивированного решения суда.</w:t>
      </w:r>
    </w:p>
    <w:p w:rsidR="007159AF" w:rsidRPr="00C8176A" w:rsidRDefault="00345F3D" w:rsidP="007159AF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C8176A">
        <w:rPr>
          <w:sz w:val="28"/>
          <w:szCs w:val="28"/>
        </w:rPr>
        <w:t xml:space="preserve">На решение может быть подана апелляционная жалоба в Альметьевский городской суд Республики Татарстан через мирового судью в течение </w:t>
      </w:r>
      <w:r w:rsidRPr="00C8176A">
        <w:rPr>
          <w:sz w:val="28"/>
          <w:szCs w:val="28"/>
        </w:rPr>
        <w:t>месяца со дня принятия решения суда в окончательной форме, либо, в случае отсутствия заявлений о составлении мотивированного решения суда, в течение месяца со дня вынесения резолютивной части решения.</w:t>
      </w:r>
    </w:p>
    <w:p w:rsidR="007159AF" w:rsidRDefault="007159AF" w:rsidP="007159AF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7159AF" w:rsidRDefault="00345F3D" w:rsidP="007159AF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Мировой судья, подпись.</w:t>
      </w:r>
    </w:p>
    <w:p w:rsidR="007159AF" w:rsidRDefault="00345F3D" w:rsidP="007159AF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Копия верна, мировой судья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ab/>
        <w:t>А.Ш. Аширова</w:t>
      </w:r>
    </w:p>
    <w:p w:rsidR="007159AF" w:rsidRDefault="007159AF" w:rsidP="007159AF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7159AF" w:rsidRDefault="007159AF" w:rsidP="007159AF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7159AF" w:rsidRDefault="007159AF" w:rsidP="007159AF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7159AF" w:rsidRDefault="007159AF" w:rsidP="007159AF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7159AF" w:rsidRDefault="007159AF" w:rsidP="007159AF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7159AF" w:rsidRDefault="007159AF" w:rsidP="007159AF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7159AF" w:rsidRDefault="00345F3D" w:rsidP="007159AF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Решение вступило в законную силу «___» ____________________ года.</w:t>
      </w:r>
    </w:p>
    <w:p w:rsidR="007159AF" w:rsidRDefault="007159AF" w:rsidP="007159AF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7159AF" w:rsidRDefault="007159AF" w:rsidP="007159AF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7159AF" w:rsidRDefault="00345F3D" w:rsidP="007159AF">
      <w:pPr>
        <w:spacing w:after="0" w:line="240" w:lineRule="auto"/>
        <w:ind w:firstLine="708"/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Мировой судья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ab/>
        <w:t>А.Ш. Аширова</w:t>
      </w:r>
    </w:p>
    <w:p w:rsidR="007159AF" w:rsidRDefault="007159AF" w:rsidP="007159AF"/>
    <w:p w:rsidR="007159AF" w:rsidRDefault="007159AF" w:rsidP="007159AF"/>
    <w:p w:rsidR="00024489" w:rsidRDefault="00024489"/>
    <w:sectPr w:rsidR="00024489" w:rsidSect="000A09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AF"/>
    <w:rsid w:val="00024489"/>
    <w:rsid w:val="000A090E"/>
    <w:rsid w:val="00121548"/>
    <w:rsid w:val="00151113"/>
    <w:rsid w:val="0017104C"/>
    <w:rsid w:val="00291F27"/>
    <w:rsid w:val="00345F3D"/>
    <w:rsid w:val="004562B2"/>
    <w:rsid w:val="005A46F5"/>
    <w:rsid w:val="006C2674"/>
    <w:rsid w:val="007159AF"/>
    <w:rsid w:val="008C42E8"/>
    <w:rsid w:val="00B33498"/>
    <w:rsid w:val="00C8176A"/>
    <w:rsid w:val="00DB561D"/>
    <w:rsid w:val="00FE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159A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159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0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09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159A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159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0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09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2</cp:revision>
  <dcterms:created xsi:type="dcterms:W3CDTF">2024-09-26T12:46:00Z</dcterms:created>
  <dcterms:modified xsi:type="dcterms:W3CDTF">2024-09-26T12:46:00Z</dcterms:modified>
</cp:coreProperties>
</file>